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9D7B" w14:textId="006F2B04" w:rsidR="004F2919" w:rsidRDefault="0000393F" w:rsidP="00D8062D">
      <w:pPr>
        <w:ind w:right="70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1" locked="0" layoutInCell="1" allowOverlap="1" wp14:anchorId="0EB09E36" wp14:editId="1FEB9D03">
            <wp:simplePos x="0" y="0"/>
            <wp:positionH relativeFrom="page">
              <wp:posOffset>0</wp:posOffset>
            </wp:positionH>
            <wp:positionV relativeFrom="paragraph">
              <wp:posOffset>-314325</wp:posOffset>
            </wp:positionV>
            <wp:extent cx="7561044" cy="10629900"/>
            <wp:effectExtent l="0" t="0" r="1905" b="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2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A18A4" w14:textId="17A06C80" w:rsidR="007C4BBD" w:rsidRDefault="00E57454" w:rsidP="00051414">
      <w:pPr>
        <w:tabs>
          <w:tab w:val="left" w:pos="8222"/>
        </w:tabs>
        <w:ind w:right="70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0735D1B6" w14:textId="4A70D416" w:rsidR="00B57FC8" w:rsidRDefault="0070595A" w:rsidP="00AD7965">
      <w:pPr>
        <w:tabs>
          <w:tab w:val="left" w:pos="284"/>
        </w:tabs>
        <w:ind w:right="708"/>
        <w:rPr>
          <w:rFonts w:ascii="Times New Roman" w:hAnsi="Times New Roman" w:cs="Times New Roman"/>
          <w:b/>
          <w:bCs/>
          <w:color w:val="2F5496" w:themeColor="accent1" w:themeShade="BF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FF000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4E1399D" wp14:editId="56A9DA2F">
            <wp:simplePos x="0" y="0"/>
            <wp:positionH relativeFrom="column">
              <wp:posOffset>-223520</wp:posOffset>
            </wp:positionH>
            <wp:positionV relativeFrom="paragraph">
              <wp:posOffset>335915</wp:posOffset>
            </wp:positionV>
            <wp:extent cx="1076325" cy="602553"/>
            <wp:effectExtent l="0" t="0" r="0" b="762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63"/>
                    <a:stretch/>
                  </pic:blipFill>
                  <pic:spPr bwMode="auto">
                    <a:xfrm>
                      <a:off x="0" y="0"/>
                      <a:ext cx="1076325" cy="6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4BB045" w14:textId="4F563187" w:rsidR="00B4360A" w:rsidRPr="00494E04" w:rsidRDefault="00B4360A" w:rsidP="005162AB">
      <w:pPr>
        <w:spacing w:after="0" w:line="240" w:lineRule="auto"/>
        <w:ind w:left="-142" w:right="708"/>
        <w:jc w:val="center"/>
        <w:rPr>
          <w:rFonts w:ascii="Times New Roman" w:hAnsi="Times New Roman" w:cs="Times New Roman"/>
          <w:b/>
          <w:color w:val="FF0000"/>
          <w:sz w:val="4"/>
          <w:szCs w:val="4"/>
        </w:rPr>
      </w:pPr>
    </w:p>
    <w:p w14:paraId="4ECD2AC6" w14:textId="46DAD723" w:rsidR="0070595A" w:rsidRDefault="0070595A" w:rsidP="006D7B8A">
      <w:pPr>
        <w:tabs>
          <w:tab w:val="left" w:pos="7590"/>
        </w:tabs>
        <w:spacing w:after="0"/>
        <w:ind w:left="-142" w:right="709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7B81333E" w14:textId="7E2879F8" w:rsidR="00C4250C" w:rsidRPr="0070595A" w:rsidRDefault="0070595A" w:rsidP="0070595A">
      <w:pPr>
        <w:tabs>
          <w:tab w:val="left" w:pos="7590"/>
        </w:tabs>
        <w:spacing w:after="0"/>
        <w:ind w:left="-142" w:right="709"/>
        <w:jc w:val="center"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  <w:r w:rsidRPr="0070595A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ỦY BAN NHÂN DÂN QUẬN THANH XUÂN</w:t>
      </w:r>
    </w:p>
    <w:p w14:paraId="1D3E0AEA" w14:textId="0032B79D" w:rsidR="0070595A" w:rsidRPr="0070595A" w:rsidRDefault="0070595A" w:rsidP="0070595A">
      <w:pPr>
        <w:tabs>
          <w:tab w:val="left" w:pos="7590"/>
        </w:tabs>
        <w:spacing w:after="0"/>
        <w:ind w:left="-142" w:right="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B5B8F" wp14:editId="5A4CA8A4">
                <wp:simplePos x="0" y="0"/>
                <wp:positionH relativeFrom="column">
                  <wp:posOffset>1478915</wp:posOffset>
                </wp:positionH>
                <wp:positionV relativeFrom="paragraph">
                  <wp:posOffset>205105</wp:posOffset>
                </wp:positionV>
                <wp:extent cx="22479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C6B3B5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6.15pt" to="293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70595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TRƯỜNG MẦM NON BÌNH MINH</w:t>
      </w:r>
    </w:p>
    <w:p w14:paraId="5CBF72D6" w14:textId="17A4E838" w:rsidR="0070595A" w:rsidRPr="0070595A" w:rsidRDefault="0070595A" w:rsidP="00494E04">
      <w:pPr>
        <w:spacing w:after="0"/>
        <w:ind w:left="-142" w:right="708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2167A6AC" w14:textId="77777777" w:rsidR="0000393F" w:rsidRPr="0001796B" w:rsidRDefault="006D3973" w:rsidP="003F4470">
      <w:pPr>
        <w:ind w:left="-142" w:right="708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01796B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THÔNG BÁO</w:t>
      </w:r>
      <w:r w:rsidR="0000393F" w:rsidRPr="0001796B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 xml:space="preserve"> </w:t>
      </w:r>
    </w:p>
    <w:p w14:paraId="100D45CB" w14:textId="3B64524F" w:rsidR="00C4250C" w:rsidRPr="0001796B" w:rsidRDefault="0000393F" w:rsidP="003F4470">
      <w:pPr>
        <w:ind w:left="-142" w:right="708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01796B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V/v Học sinh nghỉ học</w:t>
      </w:r>
    </w:p>
    <w:p w14:paraId="2051496C" w14:textId="285EE969" w:rsidR="00397247" w:rsidRPr="0001796B" w:rsidRDefault="00855551" w:rsidP="0000393F">
      <w:pPr>
        <w:spacing w:before="120" w:after="0" w:line="276" w:lineRule="auto"/>
        <w:ind w:left="-142" w:right="708"/>
        <w:jc w:val="both"/>
        <w:rPr>
          <w:rFonts w:ascii="Times New Roman" w:hAnsi="Times New Roman" w:cs="Times New Roman"/>
          <w:color w:val="2F5496" w:themeColor="accent1" w:themeShade="BF"/>
          <w:sz w:val="32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 w:rsidR="00397247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Căn cứ theo công văn chỉ đạo </w:t>
      </w:r>
      <w:r w:rsidR="008663A3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số 2</w:t>
      </w:r>
      <w:r w:rsid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72</w:t>
      </w:r>
      <w:r w:rsidR="008663A3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5</w:t>
      </w:r>
      <w:r w:rsidR="0000393F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/HDLT:SGDĐT-CĐN ngày 9/9/</w:t>
      </w:r>
      <w:r w:rsidR="00D60255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/2022 của </w:t>
      </w:r>
      <w:r w:rsidR="0000393F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Sở GD&amp;ĐT và CĐ ngành GD</w:t>
      </w:r>
      <w:r w:rsidR="00D60255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 v/v tổ chức </w:t>
      </w:r>
      <w:r w:rsidR="0000393F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Hội nghị </w:t>
      </w:r>
      <w:r w:rsid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cán bộ, </w:t>
      </w:r>
      <w:r w:rsidR="0000393F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viên chức năm học 2022-2023.</w:t>
      </w:r>
    </w:p>
    <w:p w14:paraId="1C9D0316" w14:textId="515A265A" w:rsidR="00F306DF" w:rsidRPr="0001796B" w:rsidRDefault="00855551" w:rsidP="00BE062C">
      <w:pPr>
        <w:spacing w:before="120" w:after="0" w:line="276" w:lineRule="auto"/>
        <w:ind w:left="-142" w:right="709"/>
        <w:jc w:val="both"/>
        <w:rPr>
          <w:rFonts w:ascii="Times New Roman" w:hAnsi="Times New Roman" w:cs="Times New Roman"/>
          <w:color w:val="2F5496" w:themeColor="accent1" w:themeShade="BF"/>
          <w:sz w:val="32"/>
          <w:szCs w:val="28"/>
        </w:rPr>
      </w:pPr>
      <w:r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ab/>
      </w:r>
      <w:r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ab/>
      </w:r>
      <w:r w:rsidR="0000393F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>Trường mầm non Bình Minh xin gửi tới Quý phụ huynh nhà trường lịch nghỉ của các con học sinh như sau:</w:t>
      </w:r>
    </w:p>
    <w:p w14:paraId="7C4A9CFF" w14:textId="1F419BAF" w:rsidR="00384593" w:rsidRPr="0001796B" w:rsidRDefault="00855551" w:rsidP="00BE062C">
      <w:pPr>
        <w:spacing w:before="120" w:after="0" w:line="276" w:lineRule="auto"/>
        <w:ind w:left="-142" w:right="709"/>
        <w:jc w:val="both"/>
        <w:rPr>
          <w:rFonts w:ascii="Times New Roman" w:hAnsi="Times New Roman" w:cs="Times New Roman"/>
          <w:color w:val="2F5496" w:themeColor="accent1" w:themeShade="BF"/>
          <w:sz w:val="32"/>
          <w:szCs w:val="28"/>
        </w:rPr>
      </w:pPr>
      <w:r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ab/>
      </w:r>
      <w:r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ab/>
      </w:r>
      <w:r w:rsidR="00384593" w:rsidRPr="0001796B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28"/>
        </w:rPr>
        <w:t>1.</w:t>
      </w:r>
      <w:r w:rsidRPr="0001796B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28"/>
        </w:rPr>
        <w:t xml:space="preserve"> </w:t>
      </w:r>
      <w:r w:rsidR="00384593" w:rsidRPr="0001796B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28"/>
        </w:rPr>
        <w:t>Thời gian nghỉ</w:t>
      </w:r>
      <w:r w:rsidR="00FC3BCA" w:rsidRPr="0001796B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28"/>
        </w:rPr>
        <w:t xml:space="preserve"> </w:t>
      </w:r>
      <w:r w:rsidR="0000393F" w:rsidRPr="0001796B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28"/>
        </w:rPr>
        <w:t>1 ngày vào thứ 6</w:t>
      </w:r>
      <w:r w:rsidR="002F5A06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 </w:t>
      </w:r>
      <w:r w:rsidR="002F5A06" w:rsidRPr="0001796B">
        <w:rPr>
          <w:rFonts w:ascii="Times New Roman" w:hAnsi="Times New Roman" w:cs="Times New Roman"/>
          <w:b/>
          <w:color w:val="2F5496" w:themeColor="accent1" w:themeShade="BF"/>
          <w:sz w:val="32"/>
          <w:szCs w:val="28"/>
        </w:rPr>
        <w:t xml:space="preserve">ngày </w:t>
      </w:r>
      <w:r w:rsidR="0000393F" w:rsidRPr="0001796B">
        <w:rPr>
          <w:rFonts w:ascii="Times New Roman" w:hAnsi="Times New Roman" w:cs="Times New Roman"/>
          <w:b/>
          <w:color w:val="2F5496" w:themeColor="accent1" w:themeShade="BF"/>
          <w:sz w:val="32"/>
          <w:szCs w:val="28"/>
        </w:rPr>
        <w:t>23/9</w:t>
      </w:r>
      <w:r w:rsidR="00C4230F" w:rsidRPr="0001796B">
        <w:rPr>
          <w:rFonts w:ascii="Times New Roman" w:hAnsi="Times New Roman" w:cs="Times New Roman"/>
          <w:b/>
          <w:color w:val="2F5496" w:themeColor="accent1" w:themeShade="BF"/>
          <w:sz w:val="32"/>
          <w:szCs w:val="28"/>
        </w:rPr>
        <w:t>/2022</w:t>
      </w:r>
      <w:r w:rsidR="00167A85"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 xml:space="preserve"> </w:t>
      </w:r>
    </w:p>
    <w:p w14:paraId="5C2D33DD" w14:textId="71FD5266" w:rsidR="0001796B" w:rsidRPr="0001796B" w:rsidRDefault="00855551" w:rsidP="00BE062C">
      <w:pPr>
        <w:spacing w:before="120" w:after="0" w:line="276" w:lineRule="auto"/>
        <w:ind w:left="-142" w:right="709"/>
        <w:jc w:val="both"/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</w:pPr>
      <w:r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ab/>
      </w:r>
      <w:r w:rsidRPr="0001796B">
        <w:rPr>
          <w:rFonts w:ascii="Times New Roman" w:hAnsi="Times New Roman" w:cs="Times New Roman"/>
          <w:color w:val="2F5496" w:themeColor="accent1" w:themeShade="BF"/>
          <w:sz w:val="32"/>
          <w:szCs w:val="28"/>
        </w:rPr>
        <w:tab/>
      </w:r>
      <w:bookmarkStart w:id="0" w:name="_GoBack"/>
      <w:bookmarkEnd w:id="0"/>
      <w:r w:rsidR="0001796B" w:rsidRP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>Rấ</w:t>
      </w:r>
      <w:r w:rsid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>t mong Q</w:t>
      </w:r>
      <w:r w:rsidR="0001796B" w:rsidRP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 xml:space="preserve">uý phụ huynh thu xếp </w:t>
      </w:r>
      <w:r w:rsid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 xml:space="preserve">các </w:t>
      </w:r>
      <w:r w:rsidR="0001796B" w:rsidRP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>điều kiện để chăm sóc con trong ngày nghỉ này, giúp nhà trường hoàn thành tốt các nhiệm vụ trong năm học.</w:t>
      </w:r>
    </w:p>
    <w:p w14:paraId="0C593E73" w14:textId="023BBD9B" w:rsidR="0001796B" w:rsidRPr="0001796B" w:rsidRDefault="0001796B" w:rsidP="0001796B">
      <w:pPr>
        <w:spacing w:before="120" w:after="0" w:line="240" w:lineRule="auto"/>
        <w:ind w:left="-142" w:right="709"/>
        <w:jc w:val="both"/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</w:pPr>
      <w:r w:rsidRP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ab/>
      </w:r>
      <w:r w:rsidRPr="0001796B">
        <w:rPr>
          <w:rFonts w:ascii="Times New Roman" w:hAnsi="Times New Roman" w:cs="Times New Roman"/>
          <w:bCs/>
          <w:color w:val="2F5496" w:themeColor="accent1" w:themeShade="BF"/>
          <w:sz w:val="32"/>
          <w:szCs w:val="28"/>
        </w:rPr>
        <w:tab/>
        <w:t>Trân trọng!</w:t>
      </w:r>
    </w:p>
    <w:p w14:paraId="07A5EAFF" w14:textId="09080D6C" w:rsidR="0000393F" w:rsidRDefault="0000393F" w:rsidP="0000393F">
      <w:pPr>
        <w:spacing w:before="120" w:after="0" w:line="276" w:lineRule="auto"/>
        <w:ind w:left="-142" w:right="709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2A6105BA" w14:textId="4530247D" w:rsidR="00610DAC" w:rsidRDefault="00610DAC" w:rsidP="0001796B">
      <w:pPr>
        <w:spacing w:before="120" w:after="0" w:line="276" w:lineRule="auto"/>
        <w:ind w:left="-142" w:right="709" w:firstLine="720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1E7CE090" w14:textId="77777777" w:rsidR="0001796B" w:rsidRPr="001315E4" w:rsidRDefault="0001796B" w:rsidP="0001796B">
      <w:pPr>
        <w:framePr w:w="5371" w:hSpace="180" w:wrap="around" w:vAnchor="text" w:hAnchor="page" w:x="5113" w:y="64"/>
        <w:spacing w:after="0" w:line="240" w:lineRule="auto"/>
        <w:ind w:left="-142" w:right="709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315E4">
        <w:rPr>
          <w:rFonts w:ascii="Times New Roman" w:hAnsi="Times New Roman" w:cs="Times New Roman"/>
          <w:b/>
          <w:bCs/>
          <w:color w:val="002060"/>
          <w:sz w:val="26"/>
          <w:szCs w:val="26"/>
        </w:rPr>
        <w:t>T/M BAN GIÁM HIỆU</w:t>
      </w:r>
    </w:p>
    <w:p w14:paraId="37BFA89D" w14:textId="77777777" w:rsidR="0001796B" w:rsidRPr="00CC51F8" w:rsidRDefault="0001796B" w:rsidP="0001796B">
      <w:pPr>
        <w:framePr w:w="5371" w:hSpace="180" w:wrap="around" w:vAnchor="text" w:hAnchor="page" w:x="5113" w:y="64"/>
        <w:spacing w:after="0" w:line="240" w:lineRule="auto"/>
        <w:ind w:left="-142" w:right="709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C51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HIỆU TRƯỞNG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4EB460A2" w14:textId="77777777" w:rsidR="0001796B" w:rsidRPr="007C4BBD" w:rsidRDefault="0001796B" w:rsidP="0001796B">
      <w:pPr>
        <w:framePr w:w="5371" w:hSpace="180" w:wrap="around" w:vAnchor="text" w:hAnchor="page" w:x="5113" w:y="64"/>
        <w:spacing w:after="0" w:line="240" w:lineRule="auto"/>
        <w:ind w:left="-142" w:righ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315E4">
        <w:rPr>
          <w:rFonts w:ascii="Times New Roman" w:hAnsi="Times New Roman" w:cs="Times New Roman"/>
          <w:color w:val="002060"/>
          <w:sz w:val="28"/>
          <w:szCs w:val="28"/>
        </w:rPr>
        <w:t>(đã ký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14:paraId="33509DE8" w14:textId="0D513FEA" w:rsidR="00274A27" w:rsidRDefault="00274A27" w:rsidP="00BE062C">
      <w:pPr>
        <w:spacing w:before="120" w:after="0" w:line="276" w:lineRule="auto"/>
        <w:ind w:left="-142" w:right="709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  <w:t xml:space="preserve"> </w:t>
      </w:r>
    </w:p>
    <w:p w14:paraId="1735CE3B" w14:textId="177B4745" w:rsidR="008D1814" w:rsidRPr="006E0B96" w:rsidRDefault="008D1814" w:rsidP="00BE062C">
      <w:pPr>
        <w:spacing w:before="120" w:after="0" w:line="276" w:lineRule="auto"/>
        <w:ind w:left="-142" w:right="709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</w:r>
    </w:p>
    <w:p w14:paraId="5A7DE72B" w14:textId="77777777" w:rsidR="005F64A3" w:rsidRDefault="005F64A3" w:rsidP="00BE062C">
      <w:pPr>
        <w:spacing w:before="120" w:after="0" w:line="276" w:lineRule="auto"/>
        <w:ind w:left="-142" w:right="709" w:firstLine="567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CD573C4" w14:textId="6F37850E" w:rsidR="00691909" w:rsidRDefault="00494E04" w:rsidP="00494E04">
      <w:pPr>
        <w:tabs>
          <w:tab w:val="left" w:pos="1990"/>
        </w:tabs>
        <w:spacing w:after="0"/>
        <w:ind w:left="-142" w:right="709" w:firstLine="567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</w:p>
    <w:p w14:paraId="15C3DCD1" w14:textId="0D690556" w:rsidR="00A463AB" w:rsidRPr="0001796B" w:rsidRDefault="0001796B" w:rsidP="0001796B">
      <w:pPr>
        <w:tabs>
          <w:tab w:val="left" w:pos="4708"/>
        </w:tabs>
        <w:spacing w:after="0" w:line="240" w:lineRule="auto"/>
        <w:ind w:left="-142" w:right="709"/>
        <w:rPr>
          <w:rFonts w:ascii="Times New Roman" w:hAnsi="Times New Roman" w:cs="Times New Roman"/>
          <w:b/>
          <w:bCs/>
          <w:i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F3864" w:themeColor="accent1" w:themeShade="80"/>
          <w:sz w:val="28"/>
          <w:szCs w:val="28"/>
        </w:rPr>
        <w:t xml:space="preserve">      </w:t>
      </w:r>
    </w:p>
    <w:p w14:paraId="410A2044" w14:textId="10FE719D" w:rsidR="00A40CA9" w:rsidRDefault="00A463AB" w:rsidP="00FA41C2">
      <w:pPr>
        <w:spacing w:after="0" w:line="240" w:lineRule="auto"/>
        <w:ind w:left="-142" w:right="709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                                                       </w:t>
      </w:r>
      <w:r w:rsidR="00FA41C2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</w:t>
      </w:r>
      <w:r w:rsidR="00995A2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</w:t>
      </w:r>
      <w:r w:rsidR="008812C7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</w:t>
      </w:r>
      <w:r w:rsidR="00995A2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01796B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  </w:t>
      </w:r>
      <w:r w:rsidR="0027040A" w:rsidRPr="001315E4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Lê Thị Phương Hảo</w:t>
      </w:r>
      <w:r w:rsidR="00A40CA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               </w:t>
      </w:r>
    </w:p>
    <w:p w14:paraId="6B297A76" w14:textId="5CD0E788" w:rsidR="00D8062D" w:rsidRPr="00D328CC" w:rsidRDefault="004F2919" w:rsidP="004F2919">
      <w:pPr>
        <w:tabs>
          <w:tab w:val="left" w:pos="6501"/>
        </w:tabs>
        <w:spacing w:after="0" w:line="240" w:lineRule="auto"/>
        <w:ind w:left="3686" w:right="709"/>
        <w:rPr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ab/>
      </w:r>
    </w:p>
    <w:p w14:paraId="53A00BC6" w14:textId="0D913D79" w:rsidR="00D8062D" w:rsidRPr="00D8062D" w:rsidRDefault="00D8062D" w:rsidP="00D8062D">
      <w:pPr>
        <w:ind w:left="-142" w:right="708"/>
        <w:rPr>
          <w:rFonts w:ascii="Times New Roman" w:hAnsi="Times New Roman" w:cs="Times New Roman"/>
          <w:b/>
          <w:bCs/>
          <w:color w:val="FF000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sectPr w:rsidR="00D8062D" w:rsidRPr="00D8062D" w:rsidSect="0063326F">
      <w:pgSz w:w="11907" w:h="16840" w:code="9"/>
      <w:pgMar w:top="567" w:right="1134" w:bottom="851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77"/>
    <w:multiLevelType w:val="hybridMultilevel"/>
    <w:tmpl w:val="107832D8"/>
    <w:lvl w:ilvl="0" w:tplc="782215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BE"/>
    <w:multiLevelType w:val="hybridMultilevel"/>
    <w:tmpl w:val="2DEE58CC"/>
    <w:lvl w:ilvl="0" w:tplc="4C46A694">
      <w:start w:val="1"/>
      <w:numFmt w:val="upperRoman"/>
      <w:lvlText w:val="%1."/>
      <w:lvlJc w:val="left"/>
      <w:pPr>
        <w:ind w:left="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7C"/>
    <w:rsid w:val="00003255"/>
    <w:rsid w:val="0000393F"/>
    <w:rsid w:val="00013638"/>
    <w:rsid w:val="0001796B"/>
    <w:rsid w:val="000367EA"/>
    <w:rsid w:val="00046882"/>
    <w:rsid w:val="00051414"/>
    <w:rsid w:val="00074281"/>
    <w:rsid w:val="000B54D7"/>
    <w:rsid w:val="000E58E9"/>
    <w:rsid w:val="000F216B"/>
    <w:rsid w:val="000F2BFF"/>
    <w:rsid w:val="001152EC"/>
    <w:rsid w:val="001315E4"/>
    <w:rsid w:val="00144A5D"/>
    <w:rsid w:val="00152960"/>
    <w:rsid w:val="00157553"/>
    <w:rsid w:val="00157F42"/>
    <w:rsid w:val="0016768B"/>
    <w:rsid w:val="00167A85"/>
    <w:rsid w:val="00170619"/>
    <w:rsid w:val="001730A6"/>
    <w:rsid w:val="00181D21"/>
    <w:rsid w:val="001B0BB2"/>
    <w:rsid w:val="001B465E"/>
    <w:rsid w:val="001D0F25"/>
    <w:rsid w:val="001D770F"/>
    <w:rsid w:val="00202D60"/>
    <w:rsid w:val="002042CD"/>
    <w:rsid w:val="002071AF"/>
    <w:rsid w:val="00222C80"/>
    <w:rsid w:val="0024760D"/>
    <w:rsid w:val="00250581"/>
    <w:rsid w:val="00253541"/>
    <w:rsid w:val="00255468"/>
    <w:rsid w:val="0026458C"/>
    <w:rsid w:val="0027040A"/>
    <w:rsid w:val="00274A27"/>
    <w:rsid w:val="00286B1B"/>
    <w:rsid w:val="00297BEC"/>
    <w:rsid w:val="002A4BC2"/>
    <w:rsid w:val="002C3D52"/>
    <w:rsid w:val="002C3F5E"/>
    <w:rsid w:val="002D46BD"/>
    <w:rsid w:val="002F5A06"/>
    <w:rsid w:val="00317411"/>
    <w:rsid w:val="0035073B"/>
    <w:rsid w:val="003707D6"/>
    <w:rsid w:val="003721C7"/>
    <w:rsid w:val="0038401E"/>
    <w:rsid w:val="00384593"/>
    <w:rsid w:val="00397247"/>
    <w:rsid w:val="003A5E84"/>
    <w:rsid w:val="003B5041"/>
    <w:rsid w:val="003C074E"/>
    <w:rsid w:val="003C4118"/>
    <w:rsid w:val="003D33E1"/>
    <w:rsid w:val="003F4470"/>
    <w:rsid w:val="004002B6"/>
    <w:rsid w:val="0041002D"/>
    <w:rsid w:val="004447DD"/>
    <w:rsid w:val="0045592E"/>
    <w:rsid w:val="00462A80"/>
    <w:rsid w:val="004810BD"/>
    <w:rsid w:val="00487F3B"/>
    <w:rsid w:val="0049431B"/>
    <w:rsid w:val="00494E04"/>
    <w:rsid w:val="004A27FD"/>
    <w:rsid w:val="004C79AF"/>
    <w:rsid w:val="004F2919"/>
    <w:rsid w:val="004F5CCE"/>
    <w:rsid w:val="00512FB8"/>
    <w:rsid w:val="005162AB"/>
    <w:rsid w:val="0052117F"/>
    <w:rsid w:val="0052411E"/>
    <w:rsid w:val="00525E7B"/>
    <w:rsid w:val="00572F4F"/>
    <w:rsid w:val="0057750B"/>
    <w:rsid w:val="005A5A39"/>
    <w:rsid w:val="005A750F"/>
    <w:rsid w:val="005B296C"/>
    <w:rsid w:val="005F64A3"/>
    <w:rsid w:val="00610DAC"/>
    <w:rsid w:val="00621F7F"/>
    <w:rsid w:val="0063326F"/>
    <w:rsid w:val="00640FCF"/>
    <w:rsid w:val="0064453A"/>
    <w:rsid w:val="006522E2"/>
    <w:rsid w:val="00667144"/>
    <w:rsid w:val="00673052"/>
    <w:rsid w:val="00676EBC"/>
    <w:rsid w:val="006802A7"/>
    <w:rsid w:val="00685C7C"/>
    <w:rsid w:val="006904E3"/>
    <w:rsid w:val="00691909"/>
    <w:rsid w:val="006A4626"/>
    <w:rsid w:val="006A73B2"/>
    <w:rsid w:val="006B3F2D"/>
    <w:rsid w:val="006C0343"/>
    <w:rsid w:val="006D3973"/>
    <w:rsid w:val="006D5627"/>
    <w:rsid w:val="006D7B8A"/>
    <w:rsid w:val="006E0B96"/>
    <w:rsid w:val="006E5ED9"/>
    <w:rsid w:val="006F17A5"/>
    <w:rsid w:val="006F3C3B"/>
    <w:rsid w:val="006F5828"/>
    <w:rsid w:val="006F671C"/>
    <w:rsid w:val="0070595A"/>
    <w:rsid w:val="00717CBA"/>
    <w:rsid w:val="007416E3"/>
    <w:rsid w:val="00742DBC"/>
    <w:rsid w:val="00745047"/>
    <w:rsid w:val="0075263D"/>
    <w:rsid w:val="00761C72"/>
    <w:rsid w:val="007678B2"/>
    <w:rsid w:val="00797B2B"/>
    <w:rsid w:val="007C1336"/>
    <w:rsid w:val="007C2F53"/>
    <w:rsid w:val="007C4009"/>
    <w:rsid w:val="007C4BBD"/>
    <w:rsid w:val="007C66B0"/>
    <w:rsid w:val="0080047F"/>
    <w:rsid w:val="00800B69"/>
    <w:rsid w:val="00807FEC"/>
    <w:rsid w:val="00816414"/>
    <w:rsid w:val="00851C99"/>
    <w:rsid w:val="00855551"/>
    <w:rsid w:val="00857A06"/>
    <w:rsid w:val="008663A3"/>
    <w:rsid w:val="008757B2"/>
    <w:rsid w:val="008812C7"/>
    <w:rsid w:val="00887851"/>
    <w:rsid w:val="008D0889"/>
    <w:rsid w:val="008D1814"/>
    <w:rsid w:val="008E3949"/>
    <w:rsid w:val="00914569"/>
    <w:rsid w:val="00916C0B"/>
    <w:rsid w:val="00934804"/>
    <w:rsid w:val="00977056"/>
    <w:rsid w:val="00985B76"/>
    <w:rsid w:val="00992F73"/>
    <w:rsid w:val="009941CF"/>
    <w:rsid w:val="00995A2D"/>
    <w:rsid w:val="009C3A17"/>
    <w:rsid w:val="009C74B6"/>
    <w:rsid w:val="009D113F"/>
    <w:rsid w:val="00A105EB"/>
    <w:rsid w:val="00A40CA9"/>
    <w:rsid w:val="00A463AB"/>
    <w:rsid w:val="00A86E91"/>
    <w:rsid w:val="00A927F0"/>
    <w:rsid w:val="00A95BA9"/>
    <w:rsid w:val="00A97474"/>
    <w:rsid w:val="00AA4A5B"/>
    <w:rsid w:val="00AD7965"/>
    <w:rsid w:val="00B146C5"/>
    <w:rsid w:val="00B21859"/>
    <w:rsid w:val="00B4360A"/>
    <w:rsid w:val="00B57FC8"/>
    <w:rsid w:val="00B6394E"/>
    <w:rsid w:val="00B765C6"/>
    <w:rsid w:val="00B95F4D"/>
    <w:rsid w:val="00BB6C29"/>
    <w:rsid w:val="00BB6E19"/>
    <w:rsid w:val="00BE062C"/>
    <w:rsid w:val="00BE1A34"/>
    <w:rsid w:val="00BE6F7A"/>
    <w:rsid w:val="00BF344C"/>
    <w:rsid w:val="00C07847"/>
    <w:rsid w:val="00C4230F"/>
    <w:rsid w:val="00C4250C"/>
    <w:rsid w:val="00C51984"/>
    <w:rsid w:val="00C56ACE"/>
    <w:rsid w:val="00CA2E77"/>
    <w:rsid w:val="00CB7C0A"/>
    <w:rsid w:val="00CC42EF"/>
    <w:rsid w:val="00CC51F8"/>
    <w:rsid w:val="00CD6D81"/>
    <w:rsid w:val="00CF02A4"/>
    <w:rsid w:val="00CF189D"/>
    <w:rsid w:val="00D079C2"/>
    <w:rsid w:val="00D2478A"/>
    <w:rsid w:val="00D328CC"/>
    <w:rsid w:val="00D4117A"/>
    <w:rsid w:val="00D60255"/>
    <w:rsid w:val="00D62DE6"/>
    <w:rsid w:val="00D80374"/>
    <w:rsid w:val="00D8062D"/>
    <w:rsid w:val="00D871B2"/>
    <w:rsid w:val="00DA26C0"/>
    <w:rsid w:val="00DB7ADD"/>
    <w:rsid w:val="00DF45F0"/>
    <w:rsid w:val="00E25E03"/>
    <w:rsid w:val="00E4169C"/>
    <w:rsid w:val="00E57454"/>
    <w:rsid w:val="00E6514E"/>
    <w:rsid w:val="00E7164A"/>
    <w:rsid w:val="00E73F3B"/>
    <w:rsid w:val="00E846E2"/>
    <w:rsid w:val="00EB617C"/>
    <w:rsid w:val="00EC6AE6"/>
    <w:rsid w:val="00ED42C6"/>
    <w:rsid w:val="00EF00EC"/>
    <w:rsid w:val="00EF7C7D"/>
    <w:rsid w:val="00F16330"/>
    <w:rsid w:val="00F306DF"/>
    <w:rsid w:val="00F314E9"/>
    <w:rsid w:val="00F354C3"/>
    <w:rsid w:val="00F425D5"/>
    <w:rsid w:val="00F66227"/>
    <w:rsid w:val="00FA41C2"/>
    <w:rsid w:val="00FC3BCA"/>
    <w:rsid w:val="00FC4F29"/>
    <w:rsid w:val="00FD0C73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4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5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28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6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5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28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Phung</dc:creator>
  <cp:keywords/>
  <dc:description/>
  <cp:lastModifiedBy>MACservice</cp:lastModifiedBy>
  <cp:revision>51</cp:revision>
  <cp:lastPrinted>2022-09-20T08:44:00Z</cp:lastPrinted>
  <dcterms:created xsi:type="dcterms:W3CDTF">2021-11-12T12:27:00Z</dcterms:created>
  <dcterms:modified xsi:type="dcterms:W3CDTF">2022-09-20T08:48:00Z</dcterms:modified>
</cp:coreProperties>
</file>